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A" w:rsidRDefault="0054163A" w:rsidP="0054163A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lang w:val="en-US"/>
        </w:rPr>
        <w:drawing>
          <wp:inline distT="0" distB="0" distL="0" distR="0">
            <wp:extent cx="1208405" cy="540385"/>
            <wp:effectExtent l="0" t="0" r="0" b="0"/>
            <wp:docPr id="2" name="Picture 2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3A" w:rsidRDefault="0054163A" w:rsidP="00541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4163A" w:rsidRDefault="0054163A" w:rsidP="0054163A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54163A" w:rsidRDefault="0054163A" w:rsidP="00541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ENVIRONMENTAL SCIENCE</w:t>
      </w:r>
    </w:p>
    <w:p w:rsidR="0054163A" w:rsidRDefault="0054163A" w:rsidP="00541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54163A" w:rsidRPr="001A0A62" w:rsidRDefault="00D25D47" w:rsidP="0054163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JULY 2018</w:t>
      </w:r>
      <w:bookmarkStart w:id="0" w:name="_GoBack"/>
      <w:bookmarkEnd w:id="0"/>
      <w:r w:rsidR="0054163A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54163A" w:rsidRPr="001A0A62" w:rsidRDefault="0054163A" w:rsidP="0054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CODE: ESM 322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CREDIT UNIT: 2</w:t>
      </w:r>
    </w:p>
    <w:p w:rsidR="0054163A" w:rsidRPr="001A0A62" w:rsidRDefault="0054163A" w:rsidP="0054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 New Roman" w:hAnsi="Times New Roman" w:cs="Times New Roman"/>
          <w:sz w:val="24"/>
          <w:szCs w:val="24"/>
          <w:lang w:val="en-US"/>
        </w:rPr>
        <w:t>COURSE TITLE: WATER AND WASTEWATER MANAGEMENT</w:t>
      </w: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D045C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54163A" w:rsidRDefault="0054163A" w:rsidP="0054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 New Roman" w:hAnsi="Times New Roman" w:cs="Times New Roman"/>
          <w:sz w:val="24"/>
          <w:szCs w:val="24"/>
          <w:lang w:val="en-US"/>
        </w:rPr>
        <w:t>INSTRUCTION</w:t>
      </w:r>
      <w:proofErr w:type="gramStart"/>
      <w:r w:rsidRPr="001A0A6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Attempt</w:t>
      </w:r>
      <w:proofErr w:type="gramEnd"/>
      <w:r>
        <w:rPr>
          <w:rFonts w:ascii="Times New Roman" w:hAnsi="Times New Roman"/>
          <w:sz w:val="24"/>
          <w:szCs w:val="24"/>
        </w:rPr>
        <w:t xml:space="preserve"> question number ONE (1) and any other THREE (3) questions. </w:t>
      </w:r>
      <w:r w:rsidRPr="008F003B">
        <w:rPr>
          <w:rFonts w:ascii="Times New Roman" w:hAnsi="Times New Roman"/>
          <w:sz w:val="24"/>
          <w:szCs w:val="24"/>
        </w:rPr>
        <w:t xml:space="preserve">Question number one (1) is </w:t>
      </w:r>
      <w:r>
        <w:rPr>
          <w:rFonts w:ascii="Times New Roman" w:hAnsi="Times New Roman"/>
          <w:sz w:val="24"/>
          <w:szCs w:val="24"/>
        </w:rPr>
        <w:t>compulsory and carries 25</w:t>
      </w:r>
      <w:r w:rsidRPr="008F003B">
        <w:rPr>
          <w:rFonts w:ascii="Times New Roman" w:hAnsi="Times New Roman"/>
          <w:sz w:val="24"/>
          <w:szCs w:val="24"/>
        </w:rPr>
        <w:t xml:space="preserve"> marks, while the other</w:t>
      </w:r>
      <w:r>
        <w:rPr>
          <w:rFonts w:ascii="Times New Roman" w:hAnsi="Times New Roman"/>
          <w:sz w:val="24"/>
          <w:szCs w:val="24"/>
        </w:rPr>
        <w:t xml:space="preserve"> questions carry equal marks (15</w:t>
      </w:r>
      <w:r w:rsidRPr="008F003B">
        <w:rPr>
          <w:rFonts w:ascii="Times New Roman" w:hAnsi="Times New Roman"/>
          <w:sz w:val="24"/>
          <w:szCs w:val="24"/>
        </w:rPr>
        <w:t>) each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</w:p>
    <w:p w:rsidR="0054163A" w:rsidRPr="001A0A62" w:rsidRDefault="0054163A" w:rsidP="0054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63A" w:rsidRPr="001A0A62" w:rsidRDefault="0054163A" w:rsidP="005416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13F4">
        <w:rPr>
          <w:rFonts w:ascii="Times New Roman" w:eastAsia="Times New Roman" w:hAnsi="Times New Roman" w:cs="Times New Roman"/>
          <w:sz w:val="24"/>
          <w:szCs w:val="24"/>
        </w:rPr>
        <w:t>efine wastewaters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5</w:t>
      </w:r>
      <w:r w:rsidRPr="00E270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(b) </w:t>
      </w:r>
      <w:r w:rsidRPr="003E13F4">
        <w:rPr>
          <w:rFonts w:ascii="Times New Roman" w:eastAsia="Times New Roman" w:hAnsi="Times New Roman" w:cs="Times New Roman"/>
          <w:sz w:val="24"/>
          <w:szCs w:val="24"/>
          <w:lang w:val="en-US"/>
        </w:rPr>
        <w:t>Justify the concept of water and waste management.</w:t>
      </w:r>
      <w:r w:rsidR="00DA00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A00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A00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A00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10</w:t>
      </w:r>
      <w:r w:rsidRPr="00E270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(c) </w:t>
      </w:r>
      <w:r w:rsidRPr="003E13F4">
        <w:rPr>
          <w:rFonts w:ascii="Times New Roman" w:eastAsia="Times New Roman" w:hAnsi="Times New Roman" w:cs="Times New Roman"/>
          <w:sz w:val="24"/>
          <w:szCs w:val="24"/>
        </w:rPr>
        <w:t>Outline and discuss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</w:t>
      </w:r>
      <w:r w:rsidRPr="003E13F4">
        <w:rPr>
          <w:rFonts w:ascii="Times New Roman" w:eastAsia="Times New Roman" w:hAnsi="Times New Roman" w:cs="Times New Roman"/>
          <w:sz w:val="24"/>
          <w:szCs w:val="24"/>
        </w:rPr>
        <w:t xml:space="preserve"> types of wastewater, based on their sources and characteristics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10</w:t>
      </w:r>
      <w:r w:rsidRPr="00E270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63A" w:rsidRPr="001A0A62" w:rsidRDefault="0054163A" w:rsidP="0054163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(a) </w:t>
      </w:r>
      <w:r w:rsidRPr="0029697F">
        <w:rPr>
          <w:rFonts w:ascii="Times New Roman" w:eastAsia="TimesNewRomanPSMT" w:hAnsi="Times New Roman" w:cs="Times New Roman"/>
          <w:sz w:val="24"/>
          <w:szCs w:val="24"/>
        </w:rPr>
        <w:t xml:space="preserve">Outline and discuss five pollutants of water and their sources.       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7</w:t>
      </w:r>
      <w:r w:rsidRPr="00E270EB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(b) </w:t>
      </w:r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Discuss with appropriate examples, four effects of contaminated water on mankind</w:t>
      </w:r>
      <w:r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4</w:t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(c) </w:t>
      </w:r>
      <w:r w:rsidRPr="0029697F">
        <w:rPr>
          <w:rFonts w:ascii="Times New Roman" w:eastAsia="TimesNewRomanPSMT" w:hAnsi="Times New Roman" w:cs="Times New Roman"/>
          <w:sz w:val="24"/>
          <w:szCs w:val="24"/>
        </w:rPr>
        <w:t>Differentiate between sources of freshwater and saline water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</w:rPr>
        <w:t>4mks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4163A" w:rsidRDefault="0054163A" w:rsidP="0054163A">
      <w:pPr>
        <w:pStyle w:val="ListParagraph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Write succinct notes on the following:</w:t>
      </w:r>
    </w:p>
    <w:p w:rsidR="0054163A" w:rsidRDefault="0054163A" w:rsidP="0054163A">
      <w:pPr>
        <w:pStyle w:val="ListParagraph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Eutrophication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5</w:t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 xml:space="preserve">mks </w:t>
      </w:r>
    </w:p>
    <w:p w:rsidR="0054163A" w:rsidRDefault="0054163A" w:rsidP="0054163A">
      <w:pPr>
        <w:pStyle w:val="ListParagraph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Salinisation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5mks</w:t>
      </w:r>
    </w:p>
    <w:p w:rsidR="0054163A" w:rsidRPr="0029697F" w:rsidRDefault="0054163A" w:rsidP="0054163A">
      <w:pPr>
        <w:pStyle w:val="ListParagraph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Thermal pollution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5</w:t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(a)  </w:t>
      </w:r>
      <w:r w:rsidRPr="0029697F">
        <w:rPr>
          <w:rFonts w:ascii="Times New Roman" w:eastAsia="Times New Roman" w:hAnsi="Times New Roman" w:cs="Times New Roman"/>
          <w:bCs/>
          <w:sz w:val="24"/>
          <w:szCs w:val="24"/>
        </w:rPr>
        <w:t>Describe three ways by which wastewater can be reused.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3</w:t>
      </w:r>
      <w:r w:rsidRPr="00E270E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(b) </w:t>
      </w:r>
      <w:r w:rsidRPr="0029697F">
        <w:rPr>
          <w:rFonts w:ascii="Times New Roman" w:eastAsia="Times New Roman" w:hAnsi="Times New Roman" w:cs="Times New Roman"/>
          <w:bCs/>
          <w:sz w:val="24"/>
          <w:szCs w:val="24"/>
        </w:rPr>
        <w:t>Elucidate four motivating factors for wastewater reclamation and reuse.</w:t>
      </w:r>
      <w:r w:rsidRPr="002969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69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9</w:t>
      </w:r>
      <w:r w:rsidRPr="00E270E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(c) </w:t>
      </w:r>
      <w:r w:rsidR="001E5B54">
        <w:rPr>
          <w:rFonts w:ascii="Times New Roman" w:eastAsia="Times New Roman" w:hAnsi="Times New Roman" w:cs="Times New Roman"/>
          <w:bCs/>
          <w:sz w:val="24"/>
          <w:szCs w:val="24"/>
        </w:rPr>
        <w:t>Highlight three issues in w</w:t>
      </w:r>
      <w:r w:rsidRPr="0029697F">
        <w:rPr>
          <w:rFonts w:ascii="Times New Roman" w:eastAsia="Times New Roman" w:hAnsi="Times New Roman" w:cs="Times New Roman"/>
          <w:bCs/>
          <w:sz w:val="24"/>
          <w:szCs w:val="24"/>
        </w:rPr>
        <w:t>astewater Reuse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E270E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3mks</w:t>
      </w:r>
    </w:p>
    <w:p w:rsidR="0054163A" w:rsidRPr="001A0A62" w:rsidRDefault="0054163A" w:rsidP="0054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4163A" w:rsidRPr="001A0A62" w:rsidRDefault="0054163A" w:rsidP="0054163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(a) </w:t>
      </w:r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Enumerate seven (7) classes of water pollutants</w:t>
      </w:r>
      <w:proofErr w:type="gramStart"/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5</w:t>
      </w:r>
      <w:r w:rsidRPr="00E270EB"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mks</w:t>
      </w:r>
    </w:p>
    <w:p w:rsidR="0054163A" w:rsidRDefault="0054163A" w:rsidP="0054163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gramStart"/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>b</w:t>
      </w:r>
      <w:proofErr w:type="gramEnd"/>
      <w:r w:rsidRPr="001A0A6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r w:rsidRPr="0029697F">
        <w:rPr>
          <w:rFonts w:ascii="Times New Roman" w:eastAsia="TimesNewRomanPSMT" w:hAnsi="Times New Roman" w:cs="Times New Roman"/>
          <w:sz w:val="24"/>
          <w:szCs w:val="24"/>
          <w:lang w:val="en-US"/>
        </w:rPr>
        <w:t>Explain with appropriate examples, the point and non-poi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nt sources of water pollutants.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i/>
          <w:color w:val="0070C0"/>
          <w:sz w:val="24"/>
          <w:szCs w:val="24"/>
          <w:lang w:val="en-US"/>
        </w:rPr>
        <w:t>10</w:t>
      </w:r>
      <w:r w:rsidRPr="00E270E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val="en-US"/>
        </w:rPr>
        <w:t>mks</w:t>
      </w:r>
    </w:p>
    <w:p w:rsidR="00426B62" w:rsidRDefault="00426B62"/>
    <w:sectPr w:rsidR="00426B62" w:rsidSect="0054163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D24"/>
    <w:multiLevelType w:val="hybridMultilevel"/>
    <w:tmpl w:val="6ACEF4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126B2"/>
    <w:multiLevelType w:val="hybridMultilevel"/>
    <w:tmpl w:val="45761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163A"/>
    <w:rsid w:val="001E5B54"/>
    <w:rsid w:val="002258B7"/>
    <w:rsid w:val="00264C91"/>
    <w:rsid w:val="00366E90"/>
    <w:rsid w:val="00426B62"/>
    <w:rsid w:val="0054163A"/>
    <w:rsid w:val="00D25D47"/>
    <w:rsid w:val="00DA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2018-07-11T13:00:00Z</cp:lastPrinted>
  <dcterms:created xsi:type="dcterms:W3CDTF">2018-07-11T13:00:00Z</dcterms:created>
  <dcterms:modified xsi:type="dcterms:W3CDTF">2018-07-11T13:00:00Z</dcterms:modified>
</cp:coreProperties>
</file>